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69" w:rsidRDefault="00666B69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:rsidR="00666B69" w:rsidRDefault="00666B69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:rsidR="00666B69" w:rsidRPr="00666B69" w:rsidRDefault="00666B69" w:rsidP="00666B69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</w:rPr>
        <w:t>NOTICE</w:t>
      </w:r>
    </w:p>
    <w:p w:rsidR="00666B69" w:rsidRDefault="00666B69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62F72" w:rsidRDefault="00C62F72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</w:pPr>
      <w:r w:rsidRPr="00585E7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>Louisiana Civil Rights Museum Advisory Board</w:t>
      </w:r>
      <w:r w:rsidR="00585E7E" w:rsidRPr="00585E7E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Meeting</w:t>
      </w:r>
    </w:p>
    <w:p w:rsidR="00585E7E" w:rsidRPr="00585E7E" w:rsidRDefault="00585E7E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:rsidR="00585E7E" w:rsidRDefault="00585E7E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  <w:t>New Orleans Ernest N. Morial Convention Center</w:t>
      </w:r>
    </w:p>
    <w:p w:rsidR="00585E7E" w:rsidRDefault="00585E7E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  <w:t>Meeting Room 241</w:t>
      </w:r>
    </w:p>
    <w:p w:rsidR="00585E7E" w:rsidRDefault="00585E7E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  <w:t>900 Convention Center Boulevard</w:t>
      </w:r>
    </w:p>
    <w:p w:rsidR="00585E7E" w:rsidRDefault="00585E7E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  <w:t>New Orleans, Louisiana 70130</w:t>
      </w:r>
    </w:p>
    <w:p w:rsidR="008B584A" w:rsidRDefault="008B584A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</w:p>
    <w:p w:rsidR="008B584A" w:rsidRDefault="008B584A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  <w:t>1:00 p.m.</w:t>
      </w:r>
    </w:p>
    <w:p w:rsidR="00585E7E" w:rsidRDefault="00585E7E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</w:p>
    <w:p w:rsidR="00585E7E" w:rsidRDefault="00585E7E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  <w:t>June 15, 2021</w:t>
      </w:r>
    </w:p>
    <w:p w:rsidR="00666B69" w:rsidRDefault="00666B69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</w:p>
    <w:p w:rsidR="00666B69" w:rsidRDefault="00666B69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  <w:t>Masks are required</w:t>
      </w:r>
    </w:p>
    <w:p w:rsidR="00585E7E" w:rsidRDefault="00585E7E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</w:p>
    <w:p w:rsidR="00585E7E" w:rsidRDefault="00585E7E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</w:p>
    <w:p w:rsidR="003C279C" w:rsidRDefault="00585E7E" w:rsidP="00585E7E">
      <w:pPr>
        <w:pStyle w:val="NoSpacing"/>
        <w:jc w:val="center"/>
        <w:rPr>
          <w:b/>
          <w:bdr w:val="none" w:sz="0" w:space="0" w:color="auto" w:frame="1"/>
        </w:rPr>
      </w:pPr>
      <w:r w:rsidRPr="00C62F72">
        <w:rPr>
          <w:b/>
          <w:bdr w:val="none" w:sz="0" w:space="0" w:color="auto" w:frame="1"/>
        </w:rPr>
        <w:t xml:space="preserve">The meeting is open to the public.  </w:t>
      </w:r>
    </w:p>
    <w:p w:rsidR="003C279C" w:rsidRDefault="00585E7E" w:rsidP="00585E7E">
      <w:pPr>
        <w:pStyle w:val="NoSpacing"/>
        <w:jc w:val="center"/>
        <w:rPr>
          <w:b/>
          <w:bdr w:val="none" w:sz="0" w:space="0" w:color="auto" w:frame="1"/>
        </w:rPr>
      </w:pPr>
      <w:r w:rsidRPr="00C62F72">
        <w:rPr>
          <w:b/>
          <w:bdr w:val="none" w:sz="0" w:space="0" w:color="auto" w:frame="1"/>
        </w:rPr>
        <w:t>Public comments received  by email at</w:t>
      </w:r>
      <w:r w:rsidRPr="00C62F72">
        <w:rPr>
          <w:b/>
        </w:rPr>
        <w:t> </w:t>
      </w:r>
      <w:hyperlink r:id="rId4" w:tgtFrame="_blank" w:history="1">
        <w:r w:rsidRPr="00C62F72">
          <w:rPr>
            <w:b/>
            <w:color w:val="0563C1"/>
            <w:u w:val="single"/>
          </w:rPr>
          <w:t>brendabwms@hotmail.com</w:t>
        </w:r>
      </w:hyperlink>
      <w:r w:rsidRPr="00C62F72">
        <w:rPr>
          <w:b/>
        </w:rPr>
        <w:t> </w:t>
      </w:r>
      <w:r w:rsidRPr="00C62F72">
        <w:rPr>
          <w:b/>
          <w:bdr w:val="none" w:sz="0" w:space="0" w:color="auto" w:frame="1"/>
        </w:rPr>
        <w:t>by noon</w:t>
      </w:r>
    </w:p>
    <w:p w:rsidR="00585E7E" w:rsidRPr="00C62F72" w:rsidRDefault="00585E7E" w:rsidP="00585E7E">
      <w:pPr>
        <w:pStyle w:val="NoSpacing"/>
        <w:jc w:val="center"/>
        <w:rPr>
          <w:b/>
          <w:bdr w:val="none" w:sz="0" w:space="0" w:color="auto" w:frame="1"/>
        </w:rPr>
      </w:pPr>
      <w:r w:rsidRPr="00C62F72">
        <w:rPr>
          <w:b/>
          <w:bdr w:val="none" w:sz="0" w:space="0" w:color="auto" w:frame="1"/>
        </w:rPr>
        <w:t xml:space="preserve"> on Monday, </w:t>
      </w:r>
      <w:r>
        <w:rPr>
          <w:b/>
          <w:bdr w:val="none" w:sz="0" w:space="0" w:color="auto" w:frame="1"/>
        </w:rPr>
        <w:t>June 14</w:t>
      </w:r>
      <w:r w:rsidRPr="00C62F72">
        <w:rPr>
          <w:b/>
          <w:bdr w:val="none" w:sz="0" w:space="0" w:color="auto" w:frame="1"/>
        </w:rPr>
        <w:t>, 2021, will be included on the agenda.</w:t>
      </w:r>
    </w:p>
    <w:p w:rsidR="00585E7E" w:rsidRDefault="00585E7E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</w:p>
    <w:p w:rsidR="00585E7E" w:rsidRDefault="00585E7E" w:rsidP="00C62F72">
      <w:pPr>
        <w:keepNext/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26"/>
          <w:szCs w:val="26"/>
          <w:bdr w:val="none" w:sz="0" w:space="0" w:color="auto" w:frame="1"/>
        </w:rPr>
      </w:pPr>
    </w:p>
    <w:p w:rsidR="00585E7E" w:rsidRPr="00585E7E" w:rsidRDefault="00585E7E" w:rsidP="00C62F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201F1E"/>
          <w:sz w:val="24"/>
          <w:szCs w:val="24"/>
        </w:rPr>
      </w:pPr>
    </w:p>
    <w:p w:rsidR="00C62F72" w:rsidRPr="00C62F72" w:rsidRDefault="00C62F72" w:rsidP="00C62F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</w:rPr>
      </w:pPr>
      <w:r w:rsidRPr="00C62F72">
        <w:rPr>
          <w:rFonts w:ascii="Calibri" w:eastAsia="Times New Roman" w:hAnsi="Calibri" w:cs="Times New Roman"/>
          <w:color w:val="201F1E"/>
        </w:rPr>
        <w:t> </w:t>
      </w:r>
    </w:p>
    <w:p w:rsidR="00C62F72" w:rsidRPr="00C62F72" w:rsidRDefault="00C62F72" w:rsidP="00C62F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</w:rPr>
      </w:pPr>
      <w:r w:rsidRPr="00C62F72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AGENDA</w:t>
      </w:r>
    </w:p>
    <w:p w:rsidR="00C62F72" w:rsidRPr="00C62F72" w:rsidRDefault="00C62F72" w:rsidP="00C62F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</w:rPr>
      </w:pPr>
      <w:r w:rsidRPr="00C62F72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C62F72" w:rsidRDefault="00C62F72" w:rsidP="00C62F72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 w:rsidRPr="00C62F7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Minutes</w:t>
      </w:r>
    </w:p>
    <w:p w:rsidR="00666B69" w:rsidRDefault="00666B69" w:rsidP="00C62F72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Status of Interagency Agreement</w:t>
      </w:r>
    </w:p>
    <w:p w:rsidR="00666B69" w:rsidRDefault="00666B69" w:rsidP="00C62F72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Report from Nominating Committee</w:t>
      </w:r>
    </w:p>
    <w:p w:rsidR="00666B69" w:rsidRDefault="00666B69" w:rsidP="00C62F72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Report from Exhibits Committee</w:t>
      </w:r>
    </w:p>
    <w:p w:rsidR="00666B69" w:rsidRDefault="00666B69" w:rsidP="00C62F72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Committee Assignments</w:t>
      </w:r>
    </w:p>
    <w:p w:rsidR="00666B69" w:rsidRDefault="00666B69" w:rsidP="00C62F72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Ad Hoc Committee Recommendation from Ernest Jones </w:t>
      </w:r>
    </w:p>
    <w:p w:rsidR="00666B69" w:rsidRPr="00C62F72" w:rsidRDefault="00666B69" w:rsidP="00C62F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Report from Louisiana State Museum Director</w:t>
      </w:r>
    </w:p>
    <w:p w:rsidR="00C62F72" w:rsidRPr="00C62F72" w:rsidRDefault="00C62F72" w:rsidP="00C62F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</w:rPr>
      </w:pPr>
      <w:r w:rsidRPr="00C62F7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Report from Louisiana State Museum Board Meeting</w:t>
      </w:r>
    </w:p>
    <w:p w:rsidR="00C62F72" w:rsidRPr="00C62F72" w:rsidRDefault="00C62F72" w:rsidP="00C62F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</w:rPr>
      </w:pPr>
      <w:r w:rsidRPr="00C62F7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Public Comments</w:t>
      </w:r>
    </w:p>
    <w:p w:rsidR="00C62F72" w:rsidRPr="00C62F72" w:rsidRDefault="00C62F72" w:rsidP="00C62F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</w:rPr>
      </w:pPr>
      <w:r w:rsidRPr="00C62F7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Next Steps</w:t>
      </w:r>
    </w:p>
    <w:p w:rsidR="00C62F72" w:rsidRPr="00C62F72" w:rsidRDefault="00C62F72" w:rsidP="00C62F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</w:rPr>
      </w:pPr>
      <w:r w:rsidRPr="00C62F7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C62F72" w:rsidRPr="00C62F72" w:rsidRDefault="00C62F72" w:rsidP="00C62F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01F1E"/>
        </w:rPr>
      </w:pPr>
      <w:r w:rsidRPr="00C62F72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C62F72" w:rsidRPr="00C62F72" w:rsidRDefault="00C62F72" w:rsidP="00C62F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01F1E"/>
        </w:rPr>
      </w:pPr>
      <w:r w:rsidRPr="00C62F72">
        <w:rPr>
          <w:rFonts w:ascii="Calibri" w:eastAsia="Times New Roman" w:hAnsi="Calibri" w:cs="Times New Roman"/>
          <w:color w:val="201F1E"/>
        </w:rPr>
        <w:t> </w:t>
      </w:r>
    </w:p>
    <w:sectPr w:rsidR="00C62F72" w:rsidRPr="00C62F72" w:rsidSect="003E6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20"/>
  <w:characterSpacingControl w:val="doNotCompress"/>
  <w:compat/>
  <w:rsids>
    <w:rsidRoot w:val="00C62F72"/>
    <w:rsid w:val="001B166C"/>
    <w:rsid w:val="00241F18"/>
    <w:rsid w:val="003C279C"/>
    <w:rsid w:val="003E6810"/>
    <w:rsid w:val="00585E7E"/>
    <w:rsid w:val="0064719E"/>
    <w:rsid w:val="00666B69"/>
    <w:rsid w:val="00880386"/>
    <w:rsid w:val="008B584A"/>
    <w:rsid w:val="00C62F72"/>
    <w:rsid w:val="00D865A9"/>
    <w:rsid w:val="00E51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810"/>
  </w:style>
  <w:style w:type="paragraph" w:styleId="Heading2">
    <w:name w:val="heading 2"/>
    <w:basedOn w:val="Normal"/>
    <w:link w:val="Heading2Char"/>
    <w:uiPriority w:val="9"/>
    <w:qFormat/>
    <w:rsid w:val="00C62F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62F7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msonormal">
    <w:name w:val="x_msonormal"/>
    <w:basedOn w:val="Normal"/>
    <w:rsid w:val="00C6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spacing">
    <w:name w:val="x_msonospacing"/>
    <w:basedOn w:val="Normal"/>
    <w:rsid w:val="00C6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ydp36e4cc1emsonormal">
    <w:name w:val="x_ydp36e4cc1emsonormal"/>
    <w:basedOn w:val="Normal"/>
    <w:rsid w:val="00C6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62F72"/>
  </w:style>
  <w:style w:type="character" w:styleId="Hyperlink">
    <w:name w:val="Hyperlink"/>
    <w:basedOn w:val="DefaultParagraphFont"/>
    <w:uiPriority w:val="99"/>
    <w:semiHidden/>
    <w:unhideWhenUsed/>
    <w:rsid w:val="00C62F72"/>
    <w:rPr>
      <w:color w:val="0000FF"/>
      <w:u w:val="single"/>
    </w:rPr>
  </w:style>
  <w:style w:type="paragraph" w:styleId="NoSpacing">
    <w:name w:val="No Spacing"/>
    <w:uiPriority w:val="1"/>
    <w:qFormat/>
    <w:rsid w:val="00C62F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8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endabwms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</dc:creator>
  <cp:lastModifiedBy>Brendabwms@hotmail.com</cp:lastModifiedBy>
  <cp:revision>4</cp:revision>
  <dcterms:created xsi:type="dcterms:W3CDTF">2021-06-02T21:32:00Z</dcterms:created>
  <dcterms:modified xsi:type="dcterms:W3CDTF">2021-06-03T02:36:00Z</dcterms:modified>
</cp:coreProperties>
</file>